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07" w:rsidRPr="00BC17CB" w:rsidRDefault="00BC17CB" w:rsidP="00BC17CB">
      <w:pPr>
        <w:jc w:val="center"/>
        <w:rPr>
          <w:rFonts w:ascii="Times New Roman" w:hAnsi="Times New Roman" w:cs="Times New Roman"/>
          <w:b/>
          <w:sz w:val="28"/>
          <w:szCs w:val="28"/>
          <w:lang w:val="en-US"/>
        </w:rPr>
      </w:pPr>
      <w:r w:rsidRPr="00BC17CB">
        <w:rPr>
          <w:rFonts w:ascii="Times New Roman" w:hAnsi="Times New Roman" w:cs="Times New Roman"/>
          <w:b/>
          <w:sz w:val="28"/>
          <w:szCs w:val="28"/>
          <w:lang w:val="en-US"/>
        </w:rPr>
        <w:t>6A1 HƯỞNG ỨNG CUỘC THI VIẾT GLOBAL PEACE</w:t>
      </w:r>
    </w:p>
    <w:p w:rsidR="00BC17CB" w:rsidRPr="00BC17CB" w:rsidRDefault="00BC17CB" w:rsidP="00E74877">
      <w:pPr>
        <w:ind w:firstLine="720"/>
        <w:jc w:val="both"/>
        <w:rPr>
          <w:rFonts w:ascii="Times New Roman" w:hAnsi="Times New Roman" w:cs="Times New Roman"/>
          <w:sz w:val="28"/>
          <w:szCs w:val="28"/>
          <w:lang w:val="en-US"/>
        </w:rPr>
      </w:pPr>
      <w:r w:rsidRPr="00BC17CB">
        <w:rPr>
          <w:rFonts w:ascii="Times New Roman" w:hAnsi="Times New Roman" w:cs="Times New Roman"/>
          <w:sz w:val="28"/>
          <w:szCs w:val="28"/>
          <w:lang w:val="en-US"/>
        </w:rPr>
        <w:t>Trong thời đại 4.0 với những thay đổi, biến động  không  ngừng của  thế giới, việc  tiếp cận, nhận  thứ</w:t>
      </w:r>
      <w:r w:rsidR="00E74877">
        <w:rPr>
          <w:rFonts w:ascii="Times New Roman" w:hAnsi="Times New Roman" w:cs="Times New Roman"/>
          <w:sz w:val="28"/>
          <w:szCs w:val="28"/>
          <w:lang w:val="en-US"/>
        </w:rPr>
        <w:t xml:space="preserve">c các </w:t>
      </w:r>
      <w:r w:rsidRPr="00BC17CB">
        <w:rPr>
          <w:rFonts w:ascii="Times New Roman" w:hAnsi="Times New Roman" w:cs="Times New Roman"/>
          <w:sz w:val="28"/>
          <w:szCs w:val="28"/>
          <w:lang w:val="en-US"/>
        </w:rPr>
        <w:t>vấn đề của xã hội, của thời đại từ đó thể hiện suy nghĩ của mình có vai trò quan trọng trên con đườ</w:t>
      </w:r>
      <w:r w:rsidR="00E74877">
        <w:rPr>
          <w:rFonts w:ascii="Times New Roman" w:hAnsi="Times New Roman" w:cs="Times New Roman"/>
          <w:sz w:val="28"/>
          <w:szCs w:val="28"/>
          <w:lang w:val="en-US"/>
        </w:rPr>
        <w:t xml:space="preserve">ng </w:t>
      </w:r>
      <w:r w:rsidRPr="00BC17CB">
        <w:rPr>
          <w:rFonts w:ascii="Times New Roman" w:hAnsi="Times New Roman" w:cs="Times New Roman"/>
          <w:sz w:val="28"/>
          <w:szCs w:val="28"/>
          <w:lang w:val="en-US"/>
        </w:rPr>
        <w:t>thế hệ trẻ trở thành những công dân toàn cầu trong tương lai.</w:t>
      </w:r>
    </w:p>
    <w:p w:rsidR="00BC17CB" w:rsidRDefault="00BC17CB" w:rsidP="00E74877">
      <w:pPr>
        <w:ind w:firstLine="720"/>
        <w:jc w:val="both"/>
        <w:rPr>
          <w:rFonts w:ascii="Times New Roman" w:hAnsi="Times New Roman" w:cs="Times New Roman"/>
          <w:sz w:val="28"/>
          <w:szCs w:val="28"/>
          <w:lang w:val="en-US"/>
        </w:rPr>
      </w:pPr>
      <w:r w:rsidRPr="00BC17CB">
        <w:rPr>
          <w:rFonts w:ascii="Times New Roman" w:hAnsi="Times New Roman" w:cs="Times New Roman"/>
          <w:sz w:val="28"/>
          <w:szCs w:val="28"/>
          <w:lang w:val="en-US"/>
        </w:rPr>
        <w:t>Để  góp  phần  phát  triển  khả  năng  ngôn  ngữ,  sự  phong  phú  trong  tư  duy  phản  biện,  sáng  tạo  của  Họ</w:t>
      </w:r>
      <w:r w:rsidR="00E74877">
        <w:rPr>
          <w:rFonts w:ascii="Times New Roman" w:hAnsi="Times New Roman" w:cs="Times New Roman"/>
          <w:sz w:val="28"/>
          <w:szCs w:val="28"/>
          <w:lang w:val="en-US"/>
        </w:rPr>
        <w:t xml:space="preserve">c </w:t>
      </w:r>
      <w:r w:rsidRPr="00BC17CB">
        <w:rPr>
          <w:rFonts w:ascii="Times New Roman" w:hAnsi="Times New Roman" w:cs="Times New Roman"/>
          <w:sz w:val="28"/>
          <w:szCs w:val="28"/>
          <w:lang w:val="en-US"/>
        </w:rPr>
        <w:t>sinh đồng thời bồi đắp,  nuôi  dưỡng tình cảm, trách nhiệm của  thế  hệ  trẻ đối với xã  hội, đất nước và thế</w:t>
      </w:r>
      <w:r w:rsidR="00E74877">
        <w:rPr>
          <w:rFonts w:ascii="Times New Roman" w:hAnsi="Times New Roman" w:cs="Times New Roman"/>
          <w:sz w:val="28"/>
          <w:szCs w:val="28"/>
          <w:lang w:val="en-US"/>
        </w:rPr>
        <w:t xml:space="preserve"> </w:t>
      </w:r>
      <w:r w:rsidRPr="00BC17CB">
        <w:rPr>
          <w:rFonts w:ascii="Times New Roman" w:hAnsi="Times New Roman" w:cs="Times New Roman"/>
          <w:sz w:val="28"/>
          <w:szCs w:val="28"/>
          <w:lang w:val="en-US"/>
        </w:rPr>
        <w:t>giới, Phòng Giáo dục và Đào tạo huyện Gia Lâm phối hợp với trường Tiểu họ</w:t>
      </w:r>
      <w:r w:rsidR="00E74877">
        <w:rPr>
          <w:rFonts w:ascii="Times New Roman" w:hAnsi="Times New Roman" w:cs="Times New Roman"/>
          <w:sz w:val="28"/>
          <w:szCs w:val="28"/>
          <w:lang w:val="en-US"/>
        </w:rPr>
        <w:t xml:space="preserve">c, THCS &amp; THPT Vinschool </w:t>
      </w:r>
      <w:r w:rsidRPr="00BC17CB">
        <w:rPr>
          <w:rFonts w:ascii="Times New Roman" w:hAnsi="Times New Roman" w:cs="Times New Roman"/>
          <w:sz w:val="28"/>
          <w:szCs w:val="28"/>
          <w:lang w:val="en-US"/>
        </w:rPr>
        <w:t>Ocean Park phát động cuộc thi viết "Global Peace”.</w:t>
      </w:r>
    </w:p>
    <w:p w:rsidR="00E74877" w:rsidRDefault="00E74877" w:rsidP="00E74877">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Tham gia cuộc thi, lớp 6A1 đóng góp 2 bài viết. Đó là bài viết của bạn Đặng Hoàng Nhật Minh và bài viết của bạn Nguyễn Trần Bảo Linh. Cả hai bài viết đều thể hiện rõ ước mơ hòa bình cũng như những hiểu biết về đời sống xã hội đương thời của các bạn. Dù rằng mới chỉ là học sinh lớp 6, mới làm quen với những trang văn nghị luận song các bạn cũng thể hiện được tư duy biện luận của bản thân. </w:t>
      </w:r>
    </w:p>
    <w:p w:rsidR="00E74877" w:rsidRPr="00BC17CB" w:rsidRDefault="00E74877" w:rsidP="00E74877">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Dù chưa đạt được giải, song đây sẽ là những bước đầu tiên để các bạn có thể tiếp tục tiến bộ trong tư duy và diễn đạt của mình. </w:t>
      </w:r>
      <w:bookmarkStart w:id="0" w:name="_GoBack"/>
      <w:bookmarkEnd w:id="0"/>
    </w:p>
    <w:sectPr w:rsidR="00E74877" w:rsidRPr="00BC17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56"/>
    <w:rsid w:val="006B1B07"/>
    <w:rsid w:val="00773756"/>
    <w:rsid w:val="00BC17CB"/>
    <w:rsid w:val="00E7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TKC</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Magic</dc:creator>
  <cp:keywords/>
  <dc:description/>
  <cp:lastModifiedBy>Magic</cp:lastModifiedBy>
  <cp:revision>3</cp:revision>
  <dcterms:created xsi:type="dcterms:W3CDTF">2022-04-23T15:13:00Z</dcterms:created>
  <dcterms:modified xsi:type="dcterms:W3CDTF">2022-04-23T15:29:00Z</dcterms:modified>
</cp:coreProperties>
</file>